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0DC" w:rsidRPr="00486AB2" w:rsidRDefault="00486AB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8970DC" w:rsidRPr="00486AB2" w:rsidRDefault="00486AB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b/>
          <w:sz w:val="24"/>
          <w:szCs w:val="24"/>
        </w:rPr>
        <w:t>учебного предмета «</w:t>
      </w:r>
      <w:r w:rsidRPr="00486A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религиозных культур и светской этики</w:t>
      </w:r>
      <w:r w:rsidRPr="00486AB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970DC" w:rsidRPr="00486AB2" w:rsidRDefault="00486AB2" w:rsidP="002E7C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Уровень образования: начальное общее образование </w:t>
      </w:r>
    </w:p>
    <w:p w:rsidR="008970DC" w:rsidRPr="00486AB2" w:rsidRDefault="00486AB2" w:rsidP="002E7C1B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sz w:val="24"/>
          <w:szCs w:val="24"/>
        </w:rPr>
        <w:t>Срок реализации рабочей программы - 1 год</w:t>
      </w:r>
    </w:p>
    <w:p w:rsidR="008970DC" w:rsidRPr="00486AB2" w:rsidRDefault="00486AB2" w:rsidP="002E7C1B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EA2BD3" w:rsidRPr="00EA2BD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 религиозных культур и светской этики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Основной образовательной программы основного общего образования МБОУ «Многопрофильный лицей </w:t>
      </w:r>
      <w:r w:rsidRPr="00486AB2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>185» Советско</w:t>
      </w:r>
      <w:r w:rsidR="000E7F11">
        <w:rPr>
          <w:rFonts w:ascii="Times New Roman" w:eastAsia="Times New Roman" w:hAnsi="Times New Roman" w:cs="Times New Roman"/>
          <w:sz w:val="24"/>
          <w:szCs w:val="24"/>
        </w:rPr>
        <w:t xml:space="preserve">го района г. Казани, на основе 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86A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римерной программы по основам религиозных культур и светской этики 4 класс (стандарты второго поколения) 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и соответствует требованиями Федерального государственного образовательного стандарта основного общего </w:t>
      </w:r>
      <w:proofErr w:type="gramStart"/>
      <w:r w:rsidRPr="00486AB2">
        <w:rPr>
          <w:rFonts w:ascii="Times New Roman" w:eastAsia="Times New Roman" w:hAnsi="Times New Roman" w:cs="Times New Roman"/>
          <w:sz w:val="24"/>
          <w:szCs w:val="24"/>
        </w:rPr>
        <w:t>образования  (</w:t>
      </w:r>
      <w:proofErr w:type="gramEnd"/>
      <w:r w:rsidRPr="00486AB2">
        <w:rPr>
          <w:rFonts w:ascii="Times New Roman" w:eastAsia="Times New Roman" w:hAnsi="Times New Roman" w:cs="Times New Roman"/>
          <w:sz w:val="24"/>
          <w:szCs w:val="24"/>
        </w:rPr>
        <w:t>ФГОС ООО).</w:t>
      </w:r>
    </w:p>
    <w:p w:rsidR="008970DC" w:rsidRPr="00486AB2" w:rsidRDefault="00486AB2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</w:t>
      </w:r>
      <w:bookmarkStart w:id="0" w:name="_GoBack"/>
      <w:bookmarkEnd w:id="0"/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ФГОС: </w:t>
      </w:r>
    </w:p>
    <w:p w:rsidR="008970DC" w:rsidRPr="00486AB2" w:rsidRDefault="00486AB2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AB2">
        <w:rPr>
          <w:rFonts w:ascii="Times New Roman" w:eastAsia="Symbol" w:hAnsi="Times New Roman" w:cs="Times New Roman"/>
          <w:sz w:val="24"/>
          <w:szCs w:val="24"/>
        </w:rPr>
        <w:t>·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 Основы религиозных культур и светской этики. Основы светской этики</w:t>
      </w:r>
      <w:r w:rsidR="00A3670F">
        <w:rPr>
          <w:rFonts w:ascii="Times New Roman" w:eastAsia="Times New Roman" w:hAnsi="Times New Roman" w:cs="Times New Roman"/>
          <w:sz w:val="24"/>
          <w:szCs w:val="24"/>
        </w:rPr>
        <w:t>. Методическое пособие. 4 класс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>: пос</w:t>
      </w:r>
      <w:r w:rsidR="00A3670F">
        <w:rPr>
          <w:rFonts w:ascii="Times New Roman" w:eastAsia="Times New Roman" w:hAnsi="Times New Roman" w:cs="Times New Roman"/>
          <w:sz w:val="24"/>
          <w:szCs w:val="24"/>
        </w:rPr>
        <w:t>обие для учителей общеобразовательных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 организаций / А. И. </w:t>
      </w:r>
      <w:proofErr w:type="spellStart"/>
      <w:r w:rsidRPr="00486AB2">
        <w:rPr>
          <w:rFonts w:ascii="Times New Roman" w:eastAsia="Times New Roman" w:hAnsi="Times New Roman" w:cs="Times New Roman"/>
          <w:sz w:val="24"/>
          <w:szCs w:val="24"/>
        </w:rPr>
        <w:t>Шемшурина</w:t>
      </w:r>
      <w:proofErr w:type="spellEnd"/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proofErr w:type="gramStart"/>
      <w:r w:rsidRPr="00486AB2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2019 г. </w:t>
      </w:r>
    </w:p>
    <w:p w:rsidR="008970DC" w:rsidRPr="00486AB2" w:rsidRDefault="00486AB2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AB2">
        <w:rPr>
          <w:rFonts w:ascii="Times New Roman" w:eastAsia="Times New Roman" w:hAnsi="Times New Roman" w:cs="Times New Roman"/>
          <w:sz w:val="24"/>
          <w:szCs w:val="24"/>
        </w:rPr>
        <w:t xml:space="preserve">Согласно учебному плану МБОУ «Многопрофильный лицей </w:t>
      </w:r>
      <w:r w:rsidRPr="00486AB2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>185» Советского района г. Казани на изучение</w:t>
      </w:r>
      <w:r w:rsidR="00EA2BD3" w:rsidRPr="00EA2B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BD3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</w:t>
      </w:r>
      <w:r w:rsidR="00EA2BD3" w:rsidRPr="00EA2B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религиозных культур и светской этики</w:t>
      </w:r>
      <w:r w:rsidR="00EA2BD3" w:rsidRPr="00486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="00EA2BD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86AB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0"/>
        <w:gridCol w:w="3723"/>
        <w:gridCol w:w="4216"/>
      </w:tblGrid>
      <w:tr w:rsidR="008970DC" w:rsidRPr="00486AB2">
        <w:trPr>
          <w:trHeight w:val="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</w:tr>
      <w:tr w:rsidR="008970DC" w:rsidRPr="00486AB2">
        <w:trPr>
          <w:trHeight w:val="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0DC" w:rsidRPr="00486AB2">
        <w:trPr>
          <w:trHeight w:val="1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486AB2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70DC" w:rsidRPr="00486AB2" w:rsidRDefault="008970DC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70DC" w:rsidRPr="00486AB2" w:rsidRDefault="008970DC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70DC" w:rsidRDefault="008970DC">
      <w:pPr>
        <w:jc w:val="both"/>
        <w:rPr>
          <w:rFonts w:ascii="Times New Roman" w:eastAsia="Times New Roman" w:hAnsi="Times New Roman" w:cs="Times New Roman"/>
          <w:sz w:val="32"/>
        </w:rPr>
      </w:pPr>
    </w:p>
    <w:sectPr w:rsidR="008970DC" w:rsidSect="00E109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0DC"/>
    <w:rsid w:val="000E7F11"/>
    <w:rsid w:val="002E7C1B"/>
    <w:rsid w:val="00486AB2"/>
    <w:rsid w:val="008970DC"/>
    <w:rsid w:val="00A3670F"/>
    <w:rsid w:val="00E109D2"/>
    <w:rsid w:val="00EA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798D1"/>
  <w15:docId w15:val="{08F8668F-9C0A-435D-89DD-A3B01A69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185</cp:lastModifiedBy>
  <cp:revision>11</cp:revision>
  <dcterms:created xsi:type="dcterms:W3CDTF">2021-02-21T19:38:00Z</dcterms:created>
  <dcterms:modified xsi:type="dcterms:W3CDTF">2021-02-24T11:00:00Z</dcterms:modified>
</cp:coreProperties>
</file>